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D5ED" w14:textId="77777777" w:rsidR="005C52A4" w:rsidRDefault="005C52A4" w:rsidP="00D40C4B">
      <w:pPr>
        <w:spacing w:line="240" w:lineRule="auto"/>
      </w:pPr>
    </w:p>
    <w:tbl>
      <w:tblPr>
        <w:tblStyle w:val="TableGrid"/>
        <w:tblW w:w="8212" w:type="dxa"/>
        <w:tblInd w:w="1410" w:type="dxa"/>
        <w:tblCellMar>
          <w:top w:w="73" w:type="dxa"/>
          <w:left w:w="15" w:type="dxa"/>
          <w:right w:w="17" w:type="dxa"/>
        </w:tblCellMar>
        <w:tblLook w:val="04A0" w:firstRow="1" w:lastRow="0" w:firstColumn="1" w:lastColumn="0" w:noHBand="0" w:noVBand="1"/>
      </w:tblPr>
      <w:tblGrid>
        <w:gridCol w:w="4341"/>
        <w:gridCol w:w="3871"/>
      </w:tblGrid>
      <w:tr w:rsidR="008A6EEF" w:rsidRPr="008A6EEF" w14:paraId="66CDC781" w14:textId="77777777" w:rsidTr="0074047D">
        <w:trPr>
          <w:trHeight w:val="485"/>
        </w:trPr>
        <w:tc>
          <w:tcPr>
            <w:tcW w:w="8212" w:type="dxa"/>
            <w:gridSpan w:val="2"/>
            <w:tcBorders>
              <w:top w:val="thinThickThinMediumGap" w:sz="2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55B9E1E" w14:textId="77777777" w:rsidR="005C52A4" w:rsidRPr="008A6EEF" w:rsidRDefault="009D548F">
            <w:pPr>
              <w:spacing w:after="0"/>
              <w:ind w:left="8" w:right="0"/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8A6EEF">
              <w:rPr>
                <w:color w:val="1F3864" w:themeColor="accent1" w:themeShade="80"/>
                <w:sz w:val="28"/>
                <w:szCs w:val="28"/>
              </w:rPr>
              <w:t>KARGI İLÇE PROTOKOL LİSTESİ</w:t>
            </w:r>
          </w:p>
        </w:tc>
      </w:tr>
      <w:tr w:rsidR="008A6EEF" w:rsidRPr="008A6EEF" w14:paraId="28DD4504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F6B7B33" w14:textId="112A3A34" w:rsidR="005C52A4" w:rsidRPr="008A6EEF" w:rsidRDefault="003C4172">
            <w:pPr>
              <w:spacing w:after="0"/>
              <w:ind w:right="1"/>
              <w:jc w:val="center"/>
              <w:rPr>
                <w:color w:val="1F3864" w:themeColor="accent1" w:themeShade="80"/>
                <w:sz w:val="24"/>
              </w:rPr>
            </w:pPr>
            <w:r w:rsidRPr="008A6EEF">
              <w:rPr>
                <w:color w:val="1F3864" w:themeColor="accent1" w:themeShade="80"/>
                <w:sz w:val="24"/>
              </w:rPr>
              <w:t>A</w:t>
            </w:r>
            <w:r w:rsidR="007B1ABB">
              <w:rPr>
                <w:color w:val="1F3864" w:themeColor="accent1" w:themeShade="80"/>
                <w:sz w:val="24"/>
              </w:rPr>
              <w:t>DI-SOYADI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9623D7A" w14:textId="24AE1996" w:rsidR="005C52A4" w:rsidRPr="008A6EEF" w:rsidRDefault="007B1ABB">
            <w:pPr>
              <w:spacing w:after="0"/>
              <w:ind w:right="42"/>
              <w:jc w:val="center"/>
              <w:rPr>
                <w:color w:val="1F3864" w:themeColor="accent1" w:themeShade="80"/>
                <w:sz w:val="24"/>
              </w:rPr>
            </w:pPr>
            <w:r>
              <w:rPr>
                <w:color w:val="1F3864" w:themeColor="accent1" w:themeShade="80"/>
                <w:sz w:val="24"/>
              </w:rPr>
              <w:t>GÖREVİ</w:t>
            </w:r>
          </w:p>
        </w:tc>
      </w:tr>
      <w:tr w:rsidR="008A6EEF" w:rsidRPr="008A6EEF" w14:paraId="55910AC6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BAD802C" w14:textId="67F78EB0" w:rsidR="005C52A4" w:rsidRPr="008A6EEF" w:rsidRDefault="001F65DE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Furkan AKSOY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A1AEA08" w14:textId="77777777" w:rsidR="005C52A4" w:rsidRPr="008A6EEF" w:rsidRDefault="003C4172">
            <w:pPr>
              <w:spacing w:after="0"/>
              <w:ind w:left="1" w:right="0"/>
              <w:rPr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 xml:space="preserve"> Kaymakam</w:t>
            </w:r>
            <w:r w:rsidR="009D548F" w:rsidRPr="008A6EEF">
              <w:rPr>
                <w:b w:val="0"/>
                <w:color w:val="1F3864" w:themeColor="accent1" w:themeShade="80"/>
                <w:sz w:val="24"/>
              </w:rPr>
              <w:t xml:space="preserve"> V.</w:t>
            </w:r>
          </w:p>
        </w:tc>
      </w:tr>
      <w:tr w:rsidR="008A6EEF" w:rsidRPr="008A6EEF" w14:paraId="038937A3" w14:textId="77777777" w:rsidTr="0074047D">
        <w:trPr>
          <w:trHeight w:val="485"/>
        </w:trPr>
        <w:tc>
          <w:tcPr>
            <w:tcW w:w="8212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38572DEA" w14:textId="77777777" w:rsidR="005C52A4" w:rsidRPr="008A6EEF" w:rsidRDefault="003C4172">
            <w:pPr>
              <w:spacing w:after="0"/>
              <w:ind w:left="8" w:right="0"/>
              <w:jc w:val="center"/>
              <w:rPr>
                <w:color w:val="1F3864" w:themeColor="accent1" w:themeShade="80"/>
                <w:sz w:val="24"/>
              </w:rPr>
            </w:pPr>
            <w:r w:rsidRPr="008A6EEF">
              <w:rPr>
                <w:color w:val="1F3864" w:themeColor="accent1" w:themeShade="80"/>
                <w:sz w:val="24"/>
              </w:rPr>
              <w:t>İLÇE BELEDİYE BAŞKANI</w:t>
            </w:r>
          </w:p>
        </w:tc>
      </w:tr>
      <w:tr w:rsidR="008A6EEF" w:rsidRPr="008A6EEF" w14:paraId="232105C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5" w:space="0" w:color="000000"/>
            </w:tcBorders>
            <w:vAlign w:val="center"/>
          </w:tcPr>
          <w:p w14:paraId="42282296" w14:textId="6181D2D5" w:rsidR="005C52A4" w:rsidRPr="008A6EEF" w:rsidRDefault="001F65DE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Hamit DERELİ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5" w:space="0" w:color="000000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18C39B14" w14:textId="77777777" w:rsidR="005C52A4" w:rsidRPr="008A6EEF" w:rsidRDefault="003C4172">
            <w:pPr>
              <w:spacing w:after="0"/>
              <w:ind w:left="1" w:right="0"/>
              <w:rPr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Başkanı</w:t>
            </w:r>
          </w:p>
        </w:tc>
      </w:tr>
      <w:tr w:rsidR="008A6EEF" w:rsidRPr="008A6EEF" w14:paraId="0EA48727" w14:textId="77777777" w:rsidTr="0074047D">
        <w:trPr>
          <w:trHeight w:val="710"/>
        </w:trPr>
        <w:tc>
          <w:tcPr>
            <w:tcW w:w="8212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4E7E0B6" w14:textId="77777777" w:rsidR="005C52A4" w:rsidRPr="008A6EEF" w:rsidRDefault="003C4172">
            <w:pPr>
              <w:spacing w:after="0"/>
              <w:ind w:left="8" w:right="0"/>
              <w:jc w:val="center"/>
              <w:rPr>
                <w:color w:val="1F3864" w:themeColor="accent1" w:themeShade="80"/>
                <w:sz w:val="24"/>
              </w:rPr>
            </w:pPr>
            <w:r w:rsidRPr="008A6EEF">
              <w:rPr>
                <w:color w:val="1F3864" w:themeColor="accent1" w:themeShade="80"/>
                <w:sz w:val="24"/>
              </w:rPr>
              <w:t>CUMHURİYET BAŞSAVCISI, BARO BAŞKANI,</w:t>
            </w:r>
            <w:r w:rsidR="009D548F" w:rsidRPr="008A6EEF">
              <w:rPr>
                <w:color w:val="1F3864" w:themeColor="accent1" w:themeShade="80"/>
                <w:sz w:val="24"/>
              </w:rPr>
              <w:t xml:space="preserve"> </w:t>
            </w:r>
            <w:r w:rsidRPr="008A6EEF">
              <w:rPr>
                <w:color w:val="1F3864" w:themeColor="accent1" w:themeShade="80"/>
                <w:sz w:val="24"/>
              </w:rPr>
              <w:t>ÜNİVERSİTE TEMSİLCİLERİ</w:t>
            </w:r>
          </w:p>
        </w:tc>
      </w:tr>
      <w:tr w:rsidR="008A6EEF" w:rsidRPr="008A6EEF" w14:paraId="52E836D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8E19F42" w14:textId="6AF8AACB" w:rsidR="005C52A4" w:rsidRPr="008A6EEF" w:rsidRDefault="001F65DE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Yunus ÇİÇEK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2A79ABD" w14:textId="77777777" w:rsidR="005C52A4" w:rsidRPr="008A6EEF" w:rsidRDefault="003C4172">
            <w:pPr>
              <w:spacing w:after="0"/>
              <w:ind w:left="1" w:right="0"/>
              <w:rPr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Cumhuriyet Başsavcı V.</w:t>
            </w:r>
          </w:p>
        </w:tc>
      </w:tr>
      <w:tr w:rsidR="008A6EEF" w:rsidRPr="008A6EEF" w14:paraId="1FEBA600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8D1C24" w14:textId="77777777" w:rsidR="005C52A4" w:rsidRPr="008A6EEF" w:rsidRDefault="005C52A4">
            <w:pPr>
              <w:spacing w:after="0"/>
              <w:ind w:right="0"/>
              <w:rPr>
                <w:color w:val="1F3864" w:themeColor="accent1" w:themeShade="80"/>
                <w:sz w:val="24"/>
              </w:rPr>
            </w:pP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D7D6DD8" w14:textId="77777777" w:rsidR="005C52A4" w:rsidRPr="008A6EEF" w:rsidRDefault="003C4172">
            <w:pPr>
              <w:spacing w:after="0"/>
              <w:ind w:left="1" w:right="0"/>
              <w:rPr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Baro Temsilcisi</w:t>
            </w:r>
          </w:p>
        </w:tc>
      </w:tr>
      <w:tr w:rsidR="008A6EEF" w:rsidRPr="008A6EEF" w14:paraId="771DF4F1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E4C201F" w14:textId="1A9AD2E6" w:rsidR="005C52A4" w:rsidRPr="007B1ABB" w:rsidRDefault="00436EA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>
              <w:rPr>
                <w:b w:val="0"/>
                <w:color w:val="1F3864" w:themeColor="accent1" w:themeShade="80"/>
                <w:sz w:val="24"/>
              </w:rPr>
              <w:t>Prof. Dr. Faruk MARAŞLOOĞLU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39792219" w14:textId="46530AE8" w:rsidR="005C52A4" w:rsidRPr="008A6EEF" w:rsidRDefault="007B1ABB">
            <w:pPr>
              <w:spacing w:after="0"/>
              <w:ind w:left="1" w:right="0"/>
              <w:rPr>
                <w:color w:val="1F3864" w:themeColor="accent1" w:themeShade="80"/>
                <w:sz w:val="24"/>
              </w:rPr>
            </w:pPr>
            <w:r>
              <w:rPr>
                <w:b w:val="0"/>
                <w:color w:val="1F3864" w:themeColor="accent1" w:themeShade="80"/>
                <w:sz w:val="24"/>
              </w:rPr>
              <w:t xml:space="preserve">Kargı </w:t>
            </w:r>
            <w:r w:rsidR="009D548F" w:rsidRPr="008A6EEF">
              <w:rPr>
                <w:b w:val="0"/>
                <w:color w:val="1F3864" w:themeColor="accent1" w:themeShade="80"/>
                <w:sz w:val="24"/>
              </w:rPr>
              <w:t>Meslek Yüksekokulu Müdürü</w:t>
            </w:r>
          </w:p>
        </w:tc>
      </w:tr>
      <w:tr w:rsidR="008A6EEF" w:rsidRPr="008A6EEF" w14:paraId="7431AF4A" w14:textId="77777777" w:rsidTr="0074047D">
        <w:trPr>
          <w:trHeight w:val="530"/>
        </w:trPr>
        <w:tc>
          <w:tcPr>
            <w:tcW w:w="8212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34AB5EA" w14:textId="77777777" w:rsidR="005C52A4" w:rsidRPr="008A6EEF" w:rsidRDefault="003C4172">
            <w:pPr>
              <w:spacing w:after="0"/>
              <w:ind w:left="8" w:right="0"/>
              <w:jc w:val="center"/>
              <w:rPr>
                <w:color w:val="1F3864" w:themeColor="accent1" w:themeShade="80"/>
                <w:sz w:val="24"/>
              </w:rPr>
            </w:pPr>
            <w:r w:rsidRPr="008A6EEF">
              <w:rPr>
                <w:color w:val="1F3864" w:themeColor="accent1" w:themeShade="80"/>
                <w:sz w:val="24"/>
              </w:rPr>
              <w:t>İLÇE GENEL KOLLUĞUNUN EN ÜST AMİRLERİ</w:t>
            </w:r>
          </w:p>
        </w:tc>
      </w:tr>
      <w:tr w:rsidR="008A6EEF" w:rsidRPr="008A6EEF" w14:paraId="50F8882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1EAF8E" w14:textId="6B1366C0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J. Ütğm. Murat ŞİMŞEK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141B63A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bookmarkStart w:id="0" w:name="_GoBack"/>
            <w:bookmarkEnd w:id="0"/>
            <w:r w:rsidRPr="008A6EEF">
              <w:rPr>
                <w:b w:val="0"/>
                <w:color w:val="1F3864" w:themeColor="accent1" w:themeShade="80"/>
                <w:sz w:val="24"/>
              </w:rPr>
              <w:t xml:space="preserve">İlçe Jandarma Komutanı </w:t>
            </w:r>
          </w:p>
        </w:tc>
      </w:tr>
      <w:tr w:rsidR="008A6EEF" w:rsidRPr="008A6EEF" w14:paraId="337C73C2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8C9CD5" w14:textId="4198695C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Komiser Çağatay ÖZYILMAZ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2697A0F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 xml:space="preserve">İlçe Emniyet </w:t>
            </w:r>
            <w:r w:rsidR="009D548F" w:rsidRPr="008A6EEF">
              <w:rPr>
                <w:b w:val="0"/>
                <w:color w:val="1F3864" w:themeColor="accent1" w:themeShade="80"/>
                <w:sz w:val="24"/>
              </w:rPr>
              <w:t>Amiri</w:t>
            </w:r>
            <w:r w:rsidRPr="008A6EEF">
              <w:rPr>
                <w:b w:val="0"/>
                <w:color w:val="1F3864" w:themeColor="accent1" w:themeShade="80"/>
                <w:sz w:val="24"/>
              </w:rPr>
              <w:t xml:space="preserve"> V.</w:t>
            </w:r>
          </w:p>
        </w:tc>
      </w:tr>
      <w:tr w:rsidR="008A6EEF" w:rsidRPr="008A6EEF" w14:paraId="4905299F" w14:textId="77777777" w:rsidTr="0074047D">
        <w:trPr>
          <w:trHeight w:val="485"/>
        </w:trPr>
        <w:tc>
          <w:tcPr>
            <w:tcW w:w="8212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87198F1" w14:textId="77777777" w:rsidR="005C52A4" w:rsidRPr="007B1ABB" w:rsidRDefault="003C4172">
            <w:pPr>
              <w:spacing w:after="0"/>
              <w:ind w:left="2" w:right="0"/>
              <w:jc w:val="center"/>
              <w:rPr>
                <w:color w:val="1F3864" w:themeColor="accent1" w:themeShade="80"/>
                <w:sz w:val="24"/>
              </w:rPr>
            </w:pPr>
            <w:r w:rsidRPr="007B1ABB">
              <w:rPr>
                <w:color w:val="1F3864" w:themeColor="accent1" w:themeShade="80"/>
                <w:sz w:val="24"/>
              </w:rPr>
              <w:t>HAKİMLER, SAVCILAR, NOTER</w:t>
            </w:r>
          </w:p>
        </w:tc>
      </w:tr>
      <w:tr w:rsidR="008A6EEF" w:rsidRPr="008A6EEF" w14:paraId="11C528F2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61A8AF5" w14:textId="4FF92E75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Mustafa PAZARCIBAŞI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2351BCCF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proofErr w:type="gramStart"/>
            <w:r w:rsidRPr="008A6EEF">
              <w:rPr>
                <w:b w:val="0"/>
                <w:color w:val="1F3864" w:themeColor="accent1" w:themeShade="80"/>
                <w:sz w:val="24"/>
              </w:rPr>
              <w:t>Hakim</w:t>
            </w:r>
            <w:proofErr w:type="gramEnd"/>
          </w:p>
        </w:tc>
      </w:tr>
      <w:tr w:rsidR="008A6EEF" w:rsidRPr="008A6EEF" w14:paraId="114076E1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E39075" w14:textId="71D44415" w:rsidR="00BF11FF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Yeter DEMİREL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A29D0EA" w14:textId="4B9731DC" w:rsidR="00BF11FF" w:rsidRPr="008A6EEF" w:rsidRDefault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proofErr w:type="gramStart"/>
            <w:r w:rsidRPr="008A6EEF">
              <w:rPr>
                <w:b w:val="0"/>
                <w:color w:val="1F3864" w:themeColor="accent1" w:themeShade="80"/>
                <w:sz w:val="24"/>
              </w:rPr>
              <w:t>Hakim</w:t>
            </w:r>
            <w:proofErr w:type="gramEnd"/>
          </w:p>
        </w:tc>
      </w:tr>
      <w:tr w:rsidR="008A6EEF" w:rsidRPr="008A6EEF" w14:paraId="78F957E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345E988" w14:textId="699EED6C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 xml:space="preserve">Elif </w:t>
            </w:r>
            <w:proofErr w:type="spellStart"/>
            <w:r w:rsidRPr="008A6EEF">
              <w:rPr>
                <w:b w:val="0"/>
                <w:color w:val="1F3864" w:themeColor="accent1" w:themeShade="80"/>
                <w:sz w:val="24"/>
              </w:rPr>
              <w:t>Sümeyya</w:t>
            </w:r>
            <w:proofErr w:type="spellEnd"/>
            <w:r w:rsidRPr="008A6EEF">
              <w:rPr>
                <w:b w:val="0"/>
                <w:color w:val="1F3864" w:themeColor="accent1" w:themeShade="80"/>
                <w:sz w:val="24"/>
              </w:rPr>
              <w:t xml:space="preserve"> AVCI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7C1CD3E1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Savcı</w:t>
            </w:r>
          </w:p>
        </w:tc>
      </w:tr>
      <w:tr w:rsidR="008A6EEF" w:rsidRPr="008A6EEF" w14:paraId="15EEA98A" w14:textId="77777777" w:rsidTr="0074047D">
        <w:trPr>
          <w:trHeight w:val="755"/>
        </w:trPr>
        <w:tc>
          <w:tcPr>
            <w:tcW w:w="8212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7C769C6" w14:textId="77777777" w:rsidR="007B1ABB" w:rsidRPr="007B1ABB" w:rsidRDefault="003C4172" w:rsidP="007B1ABB">
            <w:pPr>
              <w:spacing w:after="45"/>
              <w:ind w:right="0"/>
              <w:jc w:val="center"/>
              <w:rPr>
                <w:color w:val="1F3864" w:themeColor="accent1" w:themeShade="80"/>
                <w:sz w:val="24"/>
              </w:rPr>
            </w:pPr>
            <w:r w:rsidRPr="007B1ABB">
              <w:rPr>
                <w:color w:val="1F3864" w:themeColor="accent1" w:themeShade="80"/>
                <w:sz w:val="24"/>
              </w:rPr>
              <w:t xml:space="preserve">İKTİDAR PARTİSİ, ANA MUHALEFET PARTİSİ </w:t>
            </w:r>
          </w:p>
          <w:p w14:paraId="2B206C7C" w14:textId="701022AB" w:rsidR="005C52A4" w:rsidRPr="008A6EEF" w:rsidRDefault="003C4172" w:rsidP="007B1ABB">
            <w:pPr>
              <w:spacing w:after="45"/>
              <w:ind w:right="0"/>
              <w:jc w:val="center"/>
              <w:rPr>
                <w:b w:val="0"/>
                <w:color w:val="1F3864" w:themeColor="accent1" w:themeShade="80"/>
                <w:sz w:val="24"/>
              </w:rPr>
            </w:pPr>
            <w:r w:rsidRPr="007B1ABB">
              <w:rPr>
                <w:color w:val="1F3864" w:themeColor="accent1" w:themeShade="80"/>
                <w:sz w:val="24"/>
              </w:rPr>
              <w:t>TÜRKİYE BÜYÜK MİLLET MECLİSİNDE</w:t>
            </w:r>
            <w:r w:rsidR="007B1ABB" w:rsidRPr="007B1ABB">
              <w:rPr>
                <w:color w:val="1F3864" w:themeColor="accent1" w:themeShade="80"/>
                <w:sz w:val="24"/>
              </w:rPr>
              <w:t xml:space="preserve"> </w:t>
            </w:r>
            <w:r w:rsidRPr="007B1ABB">
              <w:rPr>
                <w:color w:val="1F3864" w:themeColor="accent1" w:themeShade="80"/>
                <w:sz w:val="24"/>
              </w:rPr>
              <w:t>GRUBU BULUNAN DİĞER PARTİLERİN (ALFABETİK SIRAYA GÖRE) İLÇE BAŞKANLARI</w:t>
            </w:r>
          </w:p>
        </w:tc>
      </w:tr>
      <w:tr w:rsidR="008A6EEF" w:rsidRPr="008A6EEF" w14:paraId="7B13467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FEADA76" w14:textId="2FA93D3F" w:rsidR="00F55C14" w:rsidRPr="008A6EEF" w:rsidRDefault="00BF11FF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proofErr w:type="gramStart"/>
            <w:r w:rsidRPr="008A6EEF">
              <w:rPr>
                <w:b w:val="0"/>
                <w:color w:val="1F3864" w:themeColor="accent1" w:themeShade="80"/>
                <w:sz w:val="24"/>
              </w:rPr>
              <w:t>Adem</w:t>
            </w:r>
            <w:proofErr w:type="gramEnd"/>
            <w:r w:rsidRPr="008A6EEF">
              <w:rPr>
                <w:b w:val="0"/>
                <w:color w:val="1F3864" w:themeColor="accent1" w:themeShade="80"/>
                <w:sz w:val="24"/>
              </w:rPr>
              <w:t xml:space="preserve"> BÜLBÜL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FCBDE12" w14:textId="77777777" w:rsidR="00F55C14" w:rsidRPr="008A6EEF" w:rsidRDefault="00F55C14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AK Parti İlçe Başkanı</w:t>
            </w:r>
          </w:p>
        </w:tc>
      </w:tr>
      <w:tr w:rsidR="008A6EEF" w:rsidRPr="008A6EEF" w14:paraId="31093F99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82E254" w14:textId="24F19914" w:rsidR="00F55C14" w:rsidRPr="008A6EEF" w:rsidRDefault="00BF11FF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Kemal DÜMENCİ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13172AE" w14:textId="77777777" w:rsidR="00F55C14" w:rsidRPr="008A6EEF" w:rsidRDefault="00F55C14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CHP İlçe Başkanı</w:t>
            </w:r>
          </w:p>
        </w:tc>
      </w:tr>
      <w:tr w:rsidR="008A6EEF" w:rsidRPr="008A6EEF" w14:paraId="6AC7076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5" w:space="0" w:color="000000"/>
              <w:right w:val="single" w:sz="4" w:space="0" w:color="2F5496" w:themeColor="accent1" w:themeShade="BF"/>
            </w:tcBorders>
          </w:tcPr>
          <w:p w14:paraId="4AD9A7E0" w14:textId="60360592" w:rsidR="00F55C14" w:rsidRPr="008A6EEF" w:rsidRDefault="00BF11FF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Raşit ERDOĞAN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5" w:space="0" w:color="000000"/>
              <w:right w:val="thinThickThinMediumGap" w:sz="24" w:space="0" w:color="2F5496" w:themeColor="accent1" w:themeShade="BF"/>
            </w:tcBorders>
          </w:tcPr>
          <w:p w14:paraId="1B0A074E" w14:textId="77777777" w:rsidR="00F55C14" w:rsidRPr="008A6EEF" w:rsidRDefault="00F55C14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MHP İlçe Başkanı</w:t>
            </w:r>
          </w:p>
        </w:tc>
      </w:tr>
      <w:tr w:rsidR="008A6EEF" w:rsidRPr="008A6EEF" w14:paraId="25D9283F" w14:textId="77777777" w:rsidTr="0074047D">
        <w:trPr>
          <w:trHeight w:val="485"/>
        </w:trPr>
        <w:tc>
          <w:tcPr>
            <w:tcW w:w="4341" w:type="dxa"/>
            <w:tcBorders>
              <w:top w:val="single" w:sz="5" w:space="0" w:color="000000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07348D0" w14:textId="26A0FF29" w:rsidR="00F55C14" w:rsidRPr="008A6EEF" w:rsidRDefault="00BF11FF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Numan MORAL</w:t>
            </w:r>
          </w:p>
        </w:tc>
        <w:tc>
          <w:tcPr>
            <w:tcW w:w="3871" w:type="dxa"/>
            <w:tcBorders>
              <w:top w:val="single" w:sz="5" w:space="0" w:color="000000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1BD4A54" w14:textId="77777777" w:rsidR="00F55C14" w:rsidRPr="008A6EEF" w:rsidRDefault="00F55C14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İYİ Parti İlçe Başkanı</w:t>
            </w:r>
          </w:p>
        </w:tc>
      </w:tr>
      <w:tr w:rsidR="008A6EEF" w:rsidRPr="008A6EEF" w14:paraId="433BDD6C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5" w:space="0" w:color="000000"/>
              <w:right w:val="single" w:sz="4" w:space="0" w:color="2F5496" w:themeColor="accent1" w:themeShade="BF"/>
            </w:tcBorders>
          </w:tcPr>
          <w:p w14:paraId="16E9C76A" w14:textId="3111BE84" w:rsidR="00F55C14" w:rsidRPr="008A6EEF" w:rsidRDefault="00BF11FF" w:rsidP="008A6EE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Yakup GÖKÇE</w:t>
            </w:r>
          </w:p>
        </w:tc>
        <w:tc>
          <w:tcPr>
            <w:tcW w:w="38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5" w:space="0" w:color="000000"/>
              <w:right w:val="thinThickThinMediumGap" w:sz="24" w:space="0" w:color="2F5496" w:themeColor="accent1" w:themeShade="BF"/>
            </w:tcBorders>
          </w:tcPr>
          <w:p w14:paraId="2193EEC6" w14:textId="77777777" w:rsidR="00F55C14" w:rsidRPr="008A6EEF" w:rsidRDefault="00F55C14" w:rsidP="00F55C14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Saadet Partisi İlçe Başkanı</w:t>
            </w:r>
          </w:p>
        </w:tc>
      </w:tr>
      <w:tr w:rsidR="008A6EEF" w:rsidRPr="008A6EEF" w14:paraId="0AAF2C55" w14:textId="77777777" w:rsidTr="0074047D">
        <w:trPr>
          <w:trHeight w:val="755"/>
        </w:trPr>
        <w:tc>
          <w:tcPr>
            <w:tcW w:w="8212" w:type="dxa"/>
            <w:gridSpan w:val="2"/>
            <w:tcBorders>
              <w:top w:val="thinThickThinMediumGap" w:sz="24" w:space="0" w:color="2F5496" w:themeColor="accent1" w:themeShade="BF"/>
              <w:left w:val="thinThickThinMediumGap" w:sz="24" w:space="0" w:color="2F5496" w:themeColor="accent1" w:themeShade="BF"/>
              <w:bottom w:val="thinThickThinMediumGap" w:sz="2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5F92E5C" w14:textId="77777777" w:rsidR="007B1ABB" w:rsidRPr="007B1ABB" w:rsidRDefault="00F55C14" w:rsidP="007B1ABB">
            <w:pPr>
              <w:spacing w:after="0" w:line="276" w:lineRule="auto"/>
              <w:ind w:left="2" w:right="0"/>
              <w:jc w:val="center"/>
              <w:rPr>
                <w:color w:val="1F3864" w:themeColor="accent1" w:themeShade="80"/>
                <w:sz w:val="24"/>
              </w:rPr>
            </w:pPr>
            <w:r w:rsidRPr="007B1ABB">
              <w:rPr>
                <w:color w:val="1F3864" w:themeColor="accent1" w:themeShade="80"/>
                <w:sz w:val="24"/>
              </w:rPr>
              <w:lastRenderedPageBreak/>
              <w:t>RESMÎ GAZETEDEKİ BAKANLAR KURULU LİSTESİNDEKİ SIRAYA GÖRE BAKANLIKLARIN</w:t>
            </w:r>
            <w:r w:rsidR="007B1ABB" w:rsidRPr="007B1ABB">
              <w:rPr>
                <w:color w:val="1F3864" w:themeColor="accent1" w:themeShade="80"/>
                <w:sz w:val="24"/>
              </w:rPr>
              <w:t xml:space="preserve"> </w:t>
            </w:r>
            <w:r w:rsidRPr="007B1ABB">
              <w:rPr>
                <w:color w:val="1F3864" w:themeColor="accent1" w:themeShade="80"/>
                <w:sz w:val="24"/>
              </w:rPr>
              <w:t xml:space="preserve">BÖLGE VE İLÇE TEŞKİLATINDAKİ </w:t>
            </w:r>
          </w:p>
          <w:p w14:paraId="246325D5" w14:textId="0ACBC2B4" w:rsidR="00F55C14" w:rsidRPr="007B1ABB" w:rsidRDefault="00F55C14" w:rsidP="007B1ABB">
            <w:pPr>
              <w:spacing w:after="0" w:line="276" w:lineRule="auto"/>
              <w:ind w:left="2" w:right="0"/>
              <w:jc w:val="center"/>
              <w:rPr>
                <w:color w:val="1F3864" w:themeColor="accent1" w:themeShade="80"/>
                <w:sz w:val="24"/>
              </w:rPr>
            </w:pPr>
            <w:r w:rsidRPr="007B1ABB">
              <w:rPr>
                <w:color w:val="1F3864" w:themeColor="accent1" w:themeShade="80"/>
                <w:sz w:val="24"/>
              </w:rPr>
              <w:t>AMİR, BAŞKAN VE MÜDÜRLERİ</w:t>
            </w:r>
          </w:p>
        </w:tc>
      </w:tr>
    </w:tbl>
    <w:p w14:paraId="7D446515" w14:textId="77777777" w:rsidR="005C52A4" w:rsidRPr="008A6EEF" w:rsidRDefault="005C52A4" w:rsidP="00ED62C8">
      <w:pPr>
        <w:tabs>
          <w:tab w:val="left" w:pos="4307"/>
        </w:tabs>
        <w:spacing w:after="0"/>
        <w:ind w:right="53"/>
        <w:rPr>
          <w:b w:val="0"/>
          <w:color w:val="1F3864" w:themeColor="accent1" w:themeShade="80"/>
          <w:sz w:val="24"/>
        </w:rPr>
      </w:pPr>
    </w:p>
    <w:tbl>
      <w:tblPr>
        <w:tblStyle w:val="TableGrid"/>
        <w:tblW w:w="8221" w:type="dxa"/>
        <w:tblInd w:w="1410" w:type="dxa"/>
        <w:tblCellMar>
          <w:top w:w="56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4341"/>
        <w:gridCol w:w="3880"/>
      </w:tblGrid>
      <w:tr w:rsidR="008A6EEF" w:rsidRPr="008A6EEF" w14:paraId="1043ED95" w14:textId="77777777" w:rsidTr="0074047D">
        <w:trPr>
          <w:trHeight w:val="277"/>
        </w:trPr>
        <w:tc>
          <w:tcPr>
            <w:tcW w:w="8221" w:type="dxa"/>
            <w:gridSpan w:val="2"/>
            <w:tcBorders>
              <w:top w:val="thinThickThinMediumGap" w:sz="2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AC3B002" w14:textId="51BFA814" w:rsidR="00ED62C8" w:rsidRPr="007B1ABB" w:rsidRDefault="003C4172" w:rsidP="007B1ABB">
            <w:pPr>
              <w:spacing w:after="0" w:line="360" w:lineRule="auto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C</w:t>
            </w:r>
            <w:r w:rsidR="007B1ABB" w:rsidRPr="007B1ABB">
              <w:rPr>
                <w:color w:val="1F3864" w:themeColor="accent1" w:themeShade="80"/>
                <w:sz w:val="20"/>
                <w:szCs w:val="20"/>
              </w:rPr>
              <w:t>UMHURBAŞKANLIĞINA BAĞLI KURULUŞLAR</w:t>
            </w:r>
          </w:p>
        </w:tc>
      </w:tr>
      <w:tr w:rsidR="008A6EEF" w:rsidRPr="008A6EEF" w14:paraId="32969585" w14:textId="77777777" w:rsidTr="0074047D">
        <w:trPr>
          <w:trHeight w:val="482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8FE3117" w14:textId="13DFDC76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Süleyman ERBEK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AAE0F87" w14:textId="5E6D82C5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Müftü</w:t>
            </w:r>
            <w:r w:rsidR="00BF11FF" w:rsidRPr="008A6EEF">
              <w:rPr>
                <w:b w:val="0"/>
                <w:color w:val="1F3864" w:themeColor="accent1" w:themeShade="80"/>
                <w:sz w:val="24"/>
              </w:rPr>
              <w:t>sü</w:t>
            </w:r>
          </w:p>
        </w:tc>
      </w:tr>
      <w:tr w:rsidR="008A6EEF" w:rsidRPr="008A6EEF" w14:paraId="62045F6B" w14:textId="77777777" w:rsidTr="0074047D">
        <w:trPr>
          <w:trHeight w:val="373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55F2E33C" w14:textId="7AA90EC2" w:rsidR="005C52A4" w:rsidRPr="007B1ABB" w:rsidRDefault="007B1ABB" w:rsidP="007B1ABB">
            <w:pPr>
              <w:spacing w:after="0" w:line="360" w:lineRule="auto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AİLE ve SOSYAL HİZMETLER BAKANLIĞI</w:t>
            </w:r>
          </w:p>
        </w:tc>
      </w:tr>
      <w:tr w:rsidR="008A6EEF" w:rsidRPr="008A6EEF" w14:paraId="74D14A3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single" w:sz="4" w:space="0" w:color="2F5496" w:themeColor="accent1" w:themeShade="BF"/>
            </w:tcBorders>
          </w:tcPr>
          <w:p w14:paraId="5CCD77EB" w14:textId="37A9C7ED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Şirin ÇELİK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517E495D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SYDV Müdürü</w:t>
            </w:r>
          </w:p>
        </w:tc>
      </w:tr>
      <w:tr w:rsidR="008A6EEF" w:rsidRPr="008A6EEF" w14:paraId="745D0106" w14:textId="77777777" w:rsidTr="0074047D">
        <w:trPr>
          <w:trHeight w:val="303"/>
        </w:trPr>
        <w:tc>
          <w:tcPr>
            <w:tcW w:w="8221" w:type="dxa"/>
            <w:gridSpan w:val="2"/>
            <w:tcBorders>
              <w:top w:val="single" w:sz="6" w:space="0" w:color="000000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C18896E" w14:textId="38964B72" w:rsidR="005C52A4" w:rsidRPr="007B1ABB" w:rsidRDefault="003C4172" w:rsidP="007B1ABB">
            <w:pPr>
              <w:spacing w:after="0" w:line="360" w:lineRule="auto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Ç</w:t>
            </w:r>
            <w:r w:rsidR="007B1ABB" w:rsidRPr="007B1ABB">
              <w:rPr>
                <w:color w:val="1F3864" w:themeColor="accent1" w:themeShade="80"/>
                <w:sz w:val="20"/>
                <w:szCs w:val="20"/>
              </w:rPr>
              <w:t>EVRE, ŞEHİRCİLİK ve İKLİM DEĞİŞİKLİĞİ BAKANLIĞI</w:t>
            </w:r>
          </w:p>
        </w:tc>
      </w:tr>
      <w:tr w:rsidR="008A6EEF" w:rsidRPr="008A6EEF" w14:paraId="1D5A23DB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EFD28A2" w14:textId="5B3CE2F9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Hakan HELVACI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10CA671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 xml:space="preserve">İlçe Tapu Müdürü </w:t>
            </w:r>
          </w:p>
        </w:tc>
      </w:tr>
      <w:tr w:rsidR="008A6EEF" w:rsidRPr="008A6EEF" w14:paraId="1350012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61E4421" w14:textId="79C3D6A7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Hasan ÖZDEMİR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22868F9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Milli Emlak Şefi</w:t>
            </w:r>
          </w:p>
        </w:tc>
      </w:tr>
      <w:tr w:rsidR="008A6EEF" w:rsidRPr="008A6EEF" w14:paraId="12A8ACC5" w14:textId="77777777" w:rsidTr="0074047D">
        <w:trPr>
          <w:trHeight w:val="355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F4845BF" w14:textId="0C993A32" w:rsidR="005C52A4" w:rsidRPr="007B1ABB" w:rsidRDefault="007B1ABB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GENÇLİK ve SPOR BAKANLIĞI</w:t>
            </w:r>
          </w:p>
        </w:tc>
      </w:tr>
      <w:tr w:rsidR="008A6EEF" w:rsidRPr="008A6EEF" w14:paraId="75AFAC3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BF8C91F" w14:textId="40561CE3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Hüseyin KARAKUŞ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2489602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Gençlik ve Spor Müdürü</w:t>
            </w:r>
          </w:p>
        </w:tc>
      </w:tr>
      <w:tr w:rsidR="008A6EEF" w:rsidRPr="008A6EEF" w14:paraId="76790091" w14:textId="77777777" w:rsidTr="0074047D">
        <w:trPr>
          <w:trHeight w:val="336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6F6E5327" w14:textId="154E6701" w:rsidR="005C52A4" w:rsidRPr="007B1ABB" w:rsidRDefault="007B1ABB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HAZİNE ve MALİYE BAKANLIĞI</w:t>
            </w:r>
          </w:p>
        </w:tc>
      </w:tr>
      <w:tr w:rsidR="008A6EEF" w:rsidRPr="008A6EEF" w14:paraId="4067BD76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B17AF31" w14:textId="6973687F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Cemal ABAY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6A8AFA8" w14:textId="4D2C0E35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Malmüdür</w:t>
            </w:r>
            <w:r w:rsidR="00F55C14" w:rsidRPr="008A6EEF">
              <w:rPr>
                <w:b w:val="0"/>
                <w:color w:val="1F3864" w:themeColor="accent1" w:themeShade="80"/>
                <w:sz w:val="24"/>
              </w:rPr>
              <w:t>ü</w:t>
            </w:r>
            <w:r w:rsidRPr="008A6EEF">
              <w:rPr>
                <w:b w:val="0"/>
                <w:color w:val="1F3864" w:themeColor="accent1" w:themeShade="80"/>
                <w:sz w:val="24"/>
              </w:rPr>
              <w:t xml:space="preserve"> </w:t>
            </w:r>
            <w:r w:rsidR="00436EA0">
              <w:rPr>
                <w:b w:val="0"/>
                <w:color w:val="1F3864" w:themeColor="accent1" w:themeShade="80"/>
                <w:sz w:val="24"/>
              </w:rPr>
              <w:t>V.</w:t>
            </w:r>
          </w:p>
        </w:tc>
      </w:tr>
      <w:tr w:rsidR="008A6EEF" w:rsidRPr="008A6EEF" w14:paraId="28CD7A08" w14:textId="77777777" w:rsidTr="0074047D">
        <w:trPr>
          <w:trHeight w:val="365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6DC3440" w14:textId="2B726FE1" w:rsidR="005C52A4" w:rsidRPr="007B1ABB" w:rsidRDefault="007B1ABB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7B1ABB">
              <w:rPr>
                <w:color w:val="1F3864" w:themeColor="accent1" w:themeShade="80"/>
                <w:sz w:val="20"/>
                <w:szCs w:val="20"/>
              </w:rPr>
              <w:t>İÇİŞLERİ BAKANLIĞI</w:t>
            </w:r>
          </w:p>
        </w:tc>
      </w:tr>
      <w:tr w:rsidR="008A6EEF" w:rsidRPr="008A6EEF" w14:paraId="1C955104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CF4544" w14:textId="5C442797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Ayhan BODUR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3A14308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Yazı İşleri Müdürü</w:t>
            </w:r>
          </w:p>
        </w:tc>
      </w:tr>
      <w:tr w:rsidR="008A6EEF" w:rsidRPr="008A6EEF" w14:paraId="0CEC13A4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751C864" w14:textId="377C4B67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proofErr w:type="spellStart"/>
            <w:r w:rsidRPr="008A6EEF">
              <w:rPr>
                <w:b w:val="0"/>
                <w:color w:val="1F3864" w:themeColor="accent1" w:themeShade="80"/>
                <w:sz w:val="24"/>
              </w:rPr>
              <w:t>Bahaattin</w:t>
            </w:r>
            <w:proofErr w:type="spellEnd"/>
            <w:r w:rsidRPr="008A6EEF">
              <w:rPr>
                <w:b w:val="0"/>
                <w:color w:val="1F3864" w:themeColor="accent1" w:themeShade="80"/>
                <w:sz w:val="24"/>
              </w:rPr>
              <w:t xml:space="preserve"> ZEYBEK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781782D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Nüf</w:t>
            </w:r>
            <w:r w:rsidR="00ED62C8" w:rsidRPr="008A6EEF">
              <w:rPr>
                <w:b w:val="0"/>
                <w:color w:val="1F3864" w:themeColor="accent1" w:themeShade="80"/>
                <w:sz w:val="24"/>
              </w:rPr>
              <w:t>u</w:t>
            </w:r>
            <w:r w:rsidRPr="008A6EEF">
              <w:rPr>
                <w:b w:val="0"/>
                <w:color w:val="1F3864" w:themeColor="accent1" w:themeShade="80"/>
                <w:sz w:val="24"/>
              </w:rPr>
              <w:t>s Müdürü</w:t>
            </w:r>
          </w:p>
        </w:tc>
      </w:tr>
      <w:tr w:rsidR="008A6EEF" w:rsidRPr="008A6EEF" w14:paraId="2B6C4F49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7BA4462" w14:textId="79527756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Esra ÇINAR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FDE3A39" w14:textId="14FB478C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Özel İdare Müdür</w:t>
            </w:r>
            <w:r w:rsidR="00BF11FF" w:rsidRPr="008A6EEF">
              <w:rPr>
                <w:b w:val="0"/>
                <w:color w:val="1F3864" w:themeColor="accent1" w:themeShade="80"/>
                <w:sz w:val="24"/>
              </w:rPr>
              <w:t xml:space="preserve"> V.</w:t>
            </w:r>
          </w:p>
        </w:tc>
      </w:tr>
      <w:tr w:rsidR="008A6EEF" w:rsidRPr="008A6EEF" w14:paraId="7118C228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52A6E4C" w14:textId="18D3EDE2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Hüseyin ÜNAL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7D63E16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KHGB Müdür V.</w:t>
            </w:r>
          </w:p>
        </w:tc>
      </w:tr>
      <w:tr w:rsidR="008A6EEF" w:rsidRPr="008A6EEF" w14:paraId="13F4DB7A" w14:textId="77777777" w:rsidTr="0074047D">
        <w:trPr>
          <w:trHeight w:val="403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DDD7596" w14:textId="18A11ABB" w:rsidR="005C52A4" w:rsidRPr="006A0775" w:rsidRDefault="007B1ABB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6A0775">
              <w:rPr>
                <w:color w:val="1F3864" w:themeColor="accent1" w:themeShade="80"/>
                <w:sz w:val="20"/>
                <w:szCs w:val="20"/>
              </w:rPr>
              <w:t xml:space="preserve">KÜLTÜR ve TURİZM </w:t>
            </w:r>
            <w:r w:rsidR="006A0775" w:rsidRPr="006A0775">
              <w:rPr>
                <w:color w:val="1F3864" w:themeColor="accent1" w:themeShade="80"/>
                <w:sz w:val="20"/>
                <w:szCs w:val="20"/>
              </w:rPr>
              <w:t>BAKANLIĞI</w:t>
            </w:r>
          </w:p>
        </w:tc>
      </w:tr>
      <w:tr w:rsidR="008A6EEF" w:rsidRPr="008A6EEF" w14:paraId="60207EE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394A4F2" w14:textId="12E9880A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Furkan YİĞİT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888B8A5" w14:textId="4C5A100A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 xml:space="preserve">İlçe Kütüphane Memurluğu / Sorumlu </w:t>
            </w:r>
          </w:p>
        </w:tc>
      </w:tr>
      <w:tr w:rsidR="008A6EEF" w:rsidRPr="008A6EEF" w14:paraId="69374F06" w14:textId="77777777" w:rsidTr="0074047D">
        <w:trPr>
          <w:trHeight w:val="360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59B0A859" w14:textId="5CC808D8" w:rsidR="005C52A4" w:rsidRPr="006A0775" w:rsidRDefault="006A0775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6A0775">
              <w:rPr>
                <w:color w:val="1F3864" w:themeColor="accent1" w:themeShade="80"/>
                <w:sz w:val="20"/>
                <w:szCs w:val="20"/>
              </w:rPr>
              <w:t>MİLLİ EĞİTİM BAKANLIĞI</w:t>
            </w:r>
          </w:p>
        </w:tc>
      </w:tr>
      <w:tr w:rsidR="008A6EEF" w:rsidRPr="008A6EEF" w14:paraId="5253424D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9DF7A37" w14:textId="2D4E50E8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Uğur ULUÇAY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D604C12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Milli Eğitim Müdürü</w:t>
            </w:r>
          </w:p>
        </w:tc>
      </w:tr>
      <w:tr w:rsidR="008A6EEF" w:rsidRPr="008A6EEF" w14:paraId="6E78FC33" w14:textId="77777777" w:rsidTr="0074047D">
        <w:trPr>
          <w:trHeight w:val="360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5F237629" w14:textId="5E3A8910" w:rsidR="005C52A4" w:rsidRPr="006A0775" w:rsidRDefault="006A0775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6A0775">
              <w:rPr>
                <w:color w:val="1F3864" w:themeColor="accent1" w:themeShade="80"/>
                <w:sz w:val="20"/>
                <w:szCs w:val="20"/>
              </w:rPr>
              <w:t>SAĞLIK BAKANLIĞI</w:t>
            </w:r>
          </w:p>
        </w:tc>
      </w:tr>
      <w:tr w:rsidR="008A6EEF" w:rsidRPr="008A6EEF" w14:paraId="13240070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7033A7" w14:textId="648B7F65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Sinem KIŞLA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57A6291" w14:textId="77777777" w:rsidR="005C52A4" w:rsidRPr="008A6EEF" w:rsidRDefault="005E32F6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Toplum Sağlığı Merkezi Başkanı V.</w:t>
            </w:r>
          </w:p>
        </w:tc>
      </w:tr>
      <w:tr w:rsidR="008A6EEF" w:rsidRPr="008A6EEF" w14:paraId="14B0977B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7317F29" w14:textId="1E5FC4C8" w:rsidR="005C52A4" w:rsidRPr="008A6EEF" w:rsidRDefault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Muhammet Kadir DEMİR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0E823C1" w14:textId="77777777" w:rsidR="005C52A4" w:rsidRPr="008A6EEF" w:rsidRDefault="003C4172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Devlet Hastanesi Başhekimi</w:t>
            </w:r>
          </w:p>
        </w:tc>
      </w:tr>
      <w:tr w:rsidR="008A6EEF" w:rsidRPr="008A6EEF" w14:paraId="5C14199E" w14:textId="77777777" w:rsidTr="0074047D">
        <w:trPr>
          <w:trHeight w:val="337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5B0009B" w14:textId="35F38720" w:rsidR="005E32F6" w:rsidRPr="00BF06B9" w:rsidRDefault="00BF06B9" w:rsidP="00723A90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BF06B9">
              <w:rPr>
                <w:color w:val="1F3864" w:themeColor="accent1" w:themeShade="80"/>
                <w:sz w:val="20"/>
                <w:szCs w:val="20"/>
              </w:rPr>
              <w:t>TAR</w:t>
            </w:r>
            <w:r>
              <w:rPr>
                <w:color w:val="1F3864" w:themeColor="accent1" w:themeShade="80"/>
                <w:sz w:val="20"/>
                <w:szCs w:val="20"/>
              </w:rPr>
              <w:t>I</w:t>
            </w:r>
            <w:r w:rsidRPr="00BF06B9">
              <w:rPr>
                <w:color w:val="1F3864" w:themeColor="accent1" w:themeShade="80"/>
                <w:sz w:val="20"/>
                <w:szCs w:val="20"/>
              </w:rPr>
              <w:t>M ve ORMAN BAKANLIĞI</w:t>
            </w:r>
          </w:p>
        </w:tc>
      </w:tr>
      <w:tr w:rsidR="008A6EEF" w:rsidRPr="008A6EEF" w14:paraId="26642F2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single" w:sz="4" w:space="0" w:color="2F5496" w:themeColor="accent1" w:themeShade="BF"/>
            </w:tcBorders>
          </w:tcPr>
          <w:p w14:paraId="0A279E0A" w14:textId="1995B6CF" w:rsidR="005E32F6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Burak COŞKUN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2CE69EBB" w14:textId="77777777" w:rsidR="005E32F6" w:rsidRPr="008A6EEF" w:rsidRDefault="005972E0" w:rsidP="00723A90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İlçe Tarım ve Orman Müdürü</w:t>
            </w:r>
          </w:p>
        </w:tc>
      </w:tr>
      <w:tr w:rsidR="008A6EEF" w:rsidRPr="008A6EEF" w14:paraId="52D0AB4E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C7175A8" w14:textId="043C7B0D" w:rsidR="005972E0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lastRenderedPageBreak/>
              <w:t>Mehmet Eren KARGI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57BB985A" w14:textId="77777777" w:rsidR="005972E0" w:rsidRPr="008A6EEF" w:rsidRDefault="005972E0" w:rsidP="00723A90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Orman İşletme Müdürü</w:t>
            </w:r>
          </w:p>
        </w:tc>
      </w:tr>
      <w:tr w:rsidR="008A6EEF" w:rsidRPr="008A6EEF" w14:paraId="749EE1E8" w14:textId="77777777" w:rsidTr="0074047D">
        <w:trPr>
          <w:trHeight w:val="485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4D4D93E" w14:textId="09F61418" w:rsidR="005E32F6" w:rsidRPr="00BF06B9" w:rsidRDefault="00BF06B9" w:rsidP="00723A90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BF06B9">
              <w:rPr>
                <w:color w:val="1F3864" w:themeColor="accent1" w:themeShade="80"/>
                <w:sz w:val="20"/>
                <w:szCs w:val="20"/>
              </w:rPr>
              <w:t>ULAŞTIRMA ve ALTYAPI BAKANLIĞI</w:t>
            </w:r>
          </w:p>
        </w:tc>
      </w:tr>
      <w:tr w:rsidR="008A6EEF" w:rsidRPr="008A6EEF" w14:paraId="2B7492D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6" w:space="0" w:color="000000"/>
            </w:tcBorders>
          </w:tcPr>
          <w:p w14:paraId="0E4D7EF0" w14:textId="30F208C3" w:rsidR="005E32F6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Serdar KÖROĞLU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6" w:space="0" w:color="000000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E0B8831" w14:textId="77777777" w:rsidR="005E32F6" w:rsidRPr="008A6EEF" w:rsidRDefault="005972E0" w:rsidP="00ED62C8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PTT Müdürü</w:t>
            </w:r>
          </w:p>
        </w:tc>
      </w:tr>
      <w:tr w:rsidR="008A6EEF" w:rsidRPr="008A6EEF" w14:paraId="2C239E97" w14:textId="77777777" w:rsidTr="0074047D">
        <w:trPr>
          <w:trHeight w:val="383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32316605" w14:textId="6B7196C7" w:rsidR="005E32F6" w:rsidRPr="00BF06B9" w:rsidRDefault="00BF06B9" w:rsidP="00723A90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BF06B9">
              <w:rPr>
                <w:color w:val="1F3864" w:themeColor="accent1" w:themeShade="80"/>
                <w:sz w:val="20"/>
                <w:szCs w:val="20"/>
              </w:rPr>
              <w:t>KAMU BANKALARININ MÜDÜRLERİ</w:t>
            </w:r>
          </w:p>
        </w:tc>
      </w:tr>
      <w:tr w:rsidR="008A6EEF" w:rsidRPr="008A6EEF" w14:paraId="0E40D95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87D959" w14:textId="542FEA96" w:rsidR="005E32F6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Ahmet KAYA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FAA2B03" w14:textId="77777777" w:rsidR="005E32F6" w:rsidRPr="008A6EEF" w:rsidRDefault="005972E0" w:rsidP="005972E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Ziraat Bankası Müdürü</w:t>
            </w:r>
          </w:p>
        </w:tc>
      </w:tr>
      <w:tr w:rsidR="008A6EEF" w:rsidRPr="008A6EEF" w14:paraId="410014F6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8DEFB34" w14:textId="39B2010D" w:rsidR="005972E0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Kemal MEMİŞ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D57EBDB" w14:textId="77777777" w:rsidR="005972E0" w:rsidRPr="008A6EEF" w:rsidRDefault="005972E0" w:rsidP="00723A90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Halkbank Müdürü</w:t>
            </w:r>
          </w:p>
        </w:tc>
      </w:tr>
      <w:tr w:rsidR="008A6EEF" w:rsidRPr="008A6EEF" w14:paraId="636C578B" w14:textId="77777777" w:rsidTr="0074047D">
        <w:trPr>
          <w:trHeight w:val="377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3B310A7E" w14:textId="6D6F69E1" w:rsidR="005E32F6" w:rsidRPr="00E91848" w:rsidRDefault="00BF06B9" w:rsidP="00723A90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E91848">
              <w:rPr>
                <w:color w:val="1F3864" w:themeColor="accent1" w:themeShade="80"/>
                <w:sz w:val="20"/>
                <w:szCs w:val="20"/>
              </w:rPr>
              <w:t xml:space="preserve">İL GENEL MECLİSİ ve </w:t>
            </w:r>
            <w:r w:rsidR="00E91848" w:rsidRPr="00E91848">
              <w:rPr>
                <w:color w:val="1F3864" w:themeColor="accent1" w:themeShade="80"/>
                <w:sz w:val="20"/>
                <w:szCs w:val="20"/>
              </w:rPr>
              <w:t>BELEDİYE MECLİS ÜYELERİ</w:t>
            </w:r>
          </w:p>
        </w:tc>
      </w:tr>
      <w:tr w:rsidR="008A6EEF" w:rsidRPr="008A6EEF" w14:paraId="69AF573E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E674C2F" w14:textId="65046C1D" w:rsidR="005E32F6" w:rsidRPr="008A6EEF" w:rsidRDefault="00BF11FF" w:rsidP="00723A90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Mustafa AKPINAR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BE274FF" w14:textId="2DA780C7" w:rsidR="005E32F6" w:rsidRPr="008A6EEF" w:rsidRDefault="00BF11FF" w:rsidP="00723A90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 Genel Meclis Üyesi</w:t>
            </w:r>
          </w:p>
        </w:tc>
      </w:tr>
      <w:tr w:rsidR="008A6EEF" w:rsidRPr="008A6EEF" w14:paraId="28BE59F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B2C210" w14:textId="3142C193" w:rsidR="00BF11FF" w:rsidRPr="008A6EEF" w:rsidRDefault="00BF11FF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Ahmet ÇİFTLİK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2CB9FCE" w14:textId="18282232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İl Genel Meclis Üyesi</w:t>
            </w:r>
          </w:p>
        </w:tc>
      </w:tr>
      <w:tr w:rsidR="008A6EEF" w:rsidRPr="008A6EEF" w14:paraId="31F6D2BC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98DE7B8" w14:textId="0637363A" w:rsidR="00BF11FF" w:rsidRPr="008A6EEF" w:rsidRDefault="00BF11FF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Saim KÜÇÜKSEMERCİ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3FF3DE8" w14:textId="4C2154F7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7640E9E0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D669E3" w14:textId="23971BC4" w:rsidR="00BF11FF" w:rsidRPr="008A6EEF" w:rsidRDefault="00BF11FF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Recep BALOĞLU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3EA90C12" w14:textId="6838D412" w:rsidR="00BF11FF" w:rsidRPr="008A6EEF" w:rsidRDefault="00BF11FF" w:rsidP="00E91848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2D50E6A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4FF4DE3" w14:textId="27DA4748" w:rsidR="00BF11FF" w:rsidRPr="008A6EEF" w:rsidRDefault="00BF11FF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Önder ÜNSAL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315BE445" w14:textId="3BE530B7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3B610237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3ACBE34" w14:textId="154602E9" w:rsidR="00BF11FF" w:rsidRPr="008A6EEF" w:rsidRDefault="00BF11FF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Mustafa HELVACI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5099333" w14:textId="6F14809D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43A3ED15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0EC914B" w14:textId="1D6E1EBC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Azmi Erkan AKYILDIZ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7E8EB432" w14:textId="45C7B2C4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60E1B837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2CB0F7B" w14:textId="15ED9375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Hülya ÖZDURAN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31D94C9" w14:textId="39C6119E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016B5BC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E64F49D" w14:textId="5A8787BF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Ahmet EREN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20914B0" w14:textId="43157905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7D38F7EE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6" w:space="0" w:color="000000"/>
              <w:right w:val="single" w:sz="4" w:space="0" w:color="2F5496" w:themeColor="accent1" w:themeShade="BF"/>
            </w:tcBorders>
          </w:tcPr>
          <w:p w14:paraId="0EAC07AF" w14:textId="5BAA624D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Murat ULAŞIR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6" w:space="0" w:color="000000"/>
              <w:right w:val="thinThickThinMediumGap" w:sz="24" w:space="0" w:color="2F5496" w:themeColor="accent1" w:themeShade="BF"/>
            </w:tcBorders>
          </w:tcPr>
          <w:p w14:paraId="78AF6EC2" w14:textId="64CBBDD8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13221864" w14:textId="77777777" w:rsidTr="0074047D">
        <w:trPr>
          <w:trHeight w:val="485"/>
        </w:trPr>
        <w:tc>
          <w:tcPr>
            <w:tcW w:w="4341" w:type="dxa"/>
            <w:tcBorders>
              <w:top w:val="single" w:sz="6" w:space="0" w:color="000000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C82667F" w14:textId="6752DA7F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proofErr w:type="spellStart"/>
            <w:r w:rsidRPr="008A6EEF">
              <w:rPr>
                <w:b w:val="0"/>
                <w:color w:val="1F3864" w:themeColor="accent1" w:themeShade="80"/>
                <w:sz w:val="24"/>
              </w:rPr>
              <w:t>Abdulaziz</w:t>
            </w:r>
            <w:proofErr w:type="spellEnd"/>
            <w:r w:rsidRPr="008A6EEF">
              <w:rPr>
                <w:b w:val="0"/>
                <w:color w:val="1F3864" w:themeColor="accent1" w:themeShade="80"/>
                <w:sz w:val="24"/>
              </w:rPr>
              <w:t xml:space="preserve"> AKGÜL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71A2F1C5" w14:textId="0F9617AD" w:rsidR="00BF11FF" w:rsidRPr="008A6EEF" w:rsidRDefault="00BF11FF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Belediye Meclis Üyesi</w:t>
            </w:r>
          </w:p>
        </w:tc>
      </w:tr>
      <w:tr w:rsidR="008A6EEF" w:rsidRPr="008A6EEF" w14:paraId="4D464995" w14:textId="77777777" w:rsidTr="0074047D">
        <w:trPr>
          <w:trHeight w:val="485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139EC708" w14:textId="39033358" w:rsidR="00BF11FF" w:rsidRPr="00E91848" w:rsidRDefault="00E91848" w:rsidP="00BF11FF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E91848">
              <w:rPr>
                <w:color w:val="1F3864" w:themeColor="accent1" w:themeShade="80"/>
                <w:sz w:val="20"/>
                <w:szCs w:val="20"/>
              </w:rPr>
              <w:t>MESLEKİ KURULUŞLAR ve EN FAZLA ÜYEYE SAHİP BASIN KURULUŞUNUN TEMSİLCİLERİ</w:t>
            </w:r>
          </w:p>
        </w:tc>
      </w:tr>
      <w:tr w:rsidR="008A6EEF" w:rsidRPr="008A6EEF" w14:paraId="242FF403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C81C481" w14:textId="156D2767" w:rsidR="00032907" w:rsidRPr="008A6EEF" w:rsidRDefault="00436EA0" w:rsidP="00032907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Ali Ercan TOKMAK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395C4781" w14:textId="11242A7A" w:rsidR="00032907" w:rsidRPr="008A6EEF" w:rsidRDefault="00436EA0" w:rsidP="00032907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Kargı Ziraat Odası Başkanı</w:t>
            </w:r>
          </w:p>
        </w:tc>
      </w:tr>
      <w:tr w:rsidR="008A6EEF" w:rsidRPr="008A6EEF" w14:paraId="0EE11814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FFBAECB" w14:textId="178D6247" w:rsidR="00032907" w:rsidRPr="008A6EEF" w:rsidRDefault="00436EA0" w:rsidP="00032907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Orhan CAMCI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456D584B" w14:textId="337E4D75" w:rsidR="00032907" w:rsidRPr="008A6EEF" w:rsidRDefault="00436EA0" w:rsidP="00032907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Kargı Şoförler Odası Başkanı</w:t>
            </w:r>
          </w:p>
        </w:tc>
      </w:tr>
      <w:tr w:rsidR="008A6EEF" w:rsidRPr="008A6EEF" w14:paraId="1FF4DB0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7434F6F" w14:textId="2DF1A885" w:rsidR="00032907" w:rsidRPr="008A6EEF" w:rsidRDefault="00032907" w:rsidP="00E91848">
            <w:pPr>
              <w:spacing w:before="120"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Fevzi BİLGİN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6C4B4DCE" w14:textId="2136356E" w:rsidR="00032907" w:rsidRPr="008A6EEF" w:rsidRDefault="00032907" w:rsidP="00032907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Kargı Esnaf ve Sanatkârlar Odası Başkanı</w:t>
            </w:r>
          </w:p>
        </w:tc>
      </w:tr>
      <w:tr w:rsidR="008A6EEF" w:rsidRPr="008A6EEF" w14:paraId="3F3E0F83" w14:textId="77777777" w:rsidTr="0074047D">
        <w:trPr>
          <w:trHeight w:val="390"/>
        </w:trPr>
        <w:tc>
          <w:tcPr>
            <w:tcW w:w="8221" w:type="dxa"/>
            <w:gridSpan w:val="2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5EB0C9E4" w14:textId="40DD22F3" w:rsidR="00BF11FF" w:rsidRPr="00E91848" w:rsidRDefault="00E91848" w:rsidP="00BF11FF">
            <w:pPr>
              <w:spacing w:after="0"/>
              <w:ind w:left="100" w:right="0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E91848">
              <w:rPr>
                <w:color w:val="1F3864" w:themeColor="accent1" w:themeShade="80"/>
                <w:sz w:val="20"/>
                <w:szCs w:val="20"/>
              </w:rPr>
              <w:t>KAMU YARARINA ÇALIŞAN DERNEKLER</w:t>
            </w:r>
          </w:p>
        </w:tc>
      </w:tr>
      <w:tr w:rsidR="008A6EEF" w:rsidRPr="008A6EEF" w14:paraId="072273C2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AE5ECB5" w14:textId="17A1E28B" w:rsidR="00BF11FF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Nevzat DİNGİL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71B6A69B" w14:textId="3B47AF5F" w:rsidR="00BF11FF" w:rsidRPr="008A6EEF" w:rsidRDefault="00032907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Kızılar Derneği İlçe Temsilcisi</w:t>
            </w:r>
          </w:p>
        </w:tc>
      </w:tr>
      <w:tr w:rsidR="008A6EEF" w:rsidRPr="008A6EEF" w14:paraId="15FE654A" w14:textId="77777777" w:rsidTr="0074047D">
        <w:trPr>
          <w:trHeight w:val="485"/>
        </w:trPr>
        <w:tc>
          <w:tcPr>
            <w:tcW w:w="4341" w:type="dxa"/>
            <w:tcBorders>
              <w:top w:val="single" w:sz="4" w:space="0" w:color="2F5496" w:themeColor="accent1" w:themeShade="BF"/>
              <w:left w:val="thinThickThinMediumGap" w:sz="24" w:space="0" w:color="2F5496" w:themeColor="accent1" w:themeShade="BF"/>
              <w:bottom w:val="thinThickThinMediumGap" w:sz="24" w:space="0" w:color="2F5496" w:themeColor="accent1" w:themeShade="BF"/>
              <w:right w:val="single" w:sz="4" w:space="0" w:color="2F5496" w:themeColor="accent1" w:themeShade="BF"/>
            </w:tcBorders>
          </w:tcPr>
          <w:p w14:paraId="391C42D6" w14:textId="52407AE8" w:rsidR="00032907" w:rsidRPr="008A6EEF" w:rsidRDefault="00032907" w:rsidP="00BF11FF">
            <w:pPr>
              <w:spacing w:after="0"/>
              <w:ind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Hasan ÇINAR</w:t>
            </w:r>
          </w:p>
        </w:tc>
        <w:tc>
          <w:tcPr>
            <w:tcW w:w="388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nThickThinMediumGap" w:sz="24" w:space="0" w:color="2F5496" w:themeColor="accent1" w:themeShade="BF"/>
              <w:right w:val="thinThickThinMediumGap" w:sz="24" w:space="0" w:color="2F5496" w:themeColor="accent1" w:themeShade="BF"/>
            </w:tcBorders>
          </w:tcPr>
          <w:p w14:paraId="0C3CDD31" w14:textId="1E2841DA" w:rsidR="00032907" w:rsidRPr="008A6EEF" w:rsidRDefault="00032907" w:rsidP="00BF11FF">
            <w:pPr>
              <w:spacing w:after="0"/>
              <w:ind w:left="1" w:right="0"/>
              <w:rPr>
                <w:b w:val="0"/>
                <w:color w:val="1F3864" w:themeColor="accent1" w:themeShade="80"/>
                <w:sz w:val="24"/>
              </w:rPr>
            </w:pPr>
            <w:r w:rsidRPr="008A6EEF">
              <w:rPr>
                <w:b w:val="0"/>
                <w:color w:val="1F3864" w:themeColor="accent1" w:themeShade="80"/>
                <w:sz w:val="24"/>
              </w:rPr>
              <w:t>Yeşilay Derneği İlçe Temsilcisi</w:t>
            </w:r>
          </w:p>
        </w:tc>
      </w:tr>
    </w:tbl>
    <w:p w14:paraId="4FBF9F16" w14:textId="77777777" w:rsidR="005C52A4" w:rsidRPr="008A6EEF" w:rsidRDefault="005C52A4">
      <w:pPr>
        <w:spacing w:after="0"/>
        <w:ind w:left="1542" w:right="-30"/>
        <w:rPr>
          <w:b w:val="0"/>
          <w:color w:val="1F3864" w:themeColor="accent1" w:themeShade="80"/>
          <w:sz w:val="24"/>
        </w:rPr>
      </w:pPr>
    </w:p>
    <w:p w14:paraId="0546DF05" w14:textId="77777777" w:rsidR="005E32F6" w:rsidRPr="008A6EEF" w:rsidRDefault="005E32F6" w:rsidP="00112871">
      <w:pPr>
        <w:spacing w:after="0"/>
        <w:ind w:right="-30"/>
        <w:rPr>
          <w:b w:val="0"/>
          <w:color w:val="1F3864" w:themeColor="accent1" w:themeShade="80"/>
          <w:sz w:val="24"/>
        </w:rPr>
      </w:pPr>
    </w:p>
    <w:sectPr w:rsidR="005E32F6" w:rsidRPr="008A6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8" w:right="1931" w:bottom="1300" w:left="360" w:header="342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13CD" w14:textId="77777777" w:rsidR="00C14DFA" w:rsidRDefault="00C14DFA">
      <w:pPr>
        <w:spacing w:after="0" w:line="240" w:lineRule="auto"/>
      </w:pPr>
      <w:r>
        <w:separator/>
      </w:r>
    </w:p>
  </w:endnote>
  <w:endnote w:type="continuationSeparator" w:id="0">
    <w:p w14:paraId="37566EAC" w14:textId="77777777" w:rsidR="00C14DFA" w:rsidRDefault="00C1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DA64" w14:textId="77777777" w:rsidR="005C52A4" w:rsidRDefault="003C4172">
    <w:pPr>
      <w:tabs>
        <w:tab w:val="right" w:pos="11181"/>
      </w:tabs>
      <w:spacing w:after="0"/>
      <w:ind w:right="-1566"/>
    </w:pPr>
    <w:r>
      <w:rPr>
        <w:rFonts w:ascii="Calibri" w:eastAsia="Calibri" w:hAnsi="Calibri" w:cs="Calibri"/>
        <w:b w:val="0"/>
        <w:color w:val="000000"/>
        <w:sz w:val="14"/>
      </w:rPr>
      <w:t>http://www.alaca.gov.tr/protokol-l"stes"22</w:t>
    </w:r>
    <w:r>
      <w:rPr>
        <w:rFonts w:ascii="Calibri" w:eastAsia="Calibri" w:hAnsi="Calibri" w:cs="Calibri"/>
        <w:b w:val="0"/>
        <w:color w:val="000000"/>
        <w:sz w:val="14"/>
      </w:rP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color w:val="000000"/>
        <w:sz w:val="14"/>
      </w:rPr>
      <w:t>1</w:t>
    </w:r>
    <w:r>
      <w:rPr>
        <w:rFonts w:ascii="Calibri" w:eastAsia="Calibri" w:hAnsi="Calibri" w:cs="Calibri"/>
        <w:b w:val="0"/>
        <w:color w:val="000000"/>
        <w:sz w:val="14"/>
      </w:rPr>
      <w:fldChar w:fldCharType="end"/>
    </w:r>
    <w:r>
      <w:rPr>
        <w:rFonts w:ascii="Calibri" w:eastAsia="Calibri" w:hAnsi="Calibri" w:cs="Calibri"/>
        <w:b w:val="0"/>
        <w:color w:val="000000"/>
        <w:sz w:val="14"/>
      </w:rPr>
      <w:t xml:space="preserve"> / </w:t>
    </w:r>
    <w:fldSimple w:instr=" NUMPAGES   \* MERGEFORMAT ">
      <w:r>
        <w:rPr>
          <w:rFonts w:ascii="Calibri" w:eastAsia="Calibri" w:hAnsi="Calibri" w:cs="Calibri"/>
          <w:b w:val="0"/>
          <w:color w:val="000000"/>
          <w:sz w:val="14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3F01" w14:textId="77777777" w:rsidR="005C52A4" w:rsidRDefault="005C52A4">
    <w:pPr>
      <w:tabs>
        <w:tab w:val="right" w:pos="11181"/>
      </w:tabs>
      <w:spacing w:after="0"/>
      <w:ind w:right="-15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ECED" w14:textId="77777777" w:rsidR="005C52A4" w:rsidRDefault="003C4172">
    <w:pPr>
      <w:tabs>
        <w:tab w:val="right" w:pos="11181"/>
      </w:tabs>
      <w:spacing w:after="0"/>
      <w:ind w:right="-1566"/>
    </w:pPr>
    <w:r>
      <w:rPr>
        <w:rFonts w:ascii="Calibri" w:eastAsia="Calibri" w:hAnsi="Calibri" w:cs="Calibri"/>
        <w:b w:val="0"/>
        <w:color w:val="000000"/>
        <w:sz w:val="14"/>
      </w:rPr>
      <w:t>http://www.alaca.gov.tr/protokol-l"stes"22</w:t>
    </w:r>
    <w:r>
      <w:rPr>
        <w:rFonts w:ascii="Calibri" w:eastAsia="Calibri" w:hAnsi="Calibri" w:cs="Calibri"/>
        <w:b w:val="0"/>
        <w:color w:val="000000"/>
        <w:sz w:val="14"/>
      </w:rP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color w:val="000000"/>
        <w:sz w:val="14"/>
      </w:rPr>
      <w:t>1</w:t>
    </w:r>
    <w:r>
      <w:rPr>
        <w:rFonts w:ascii="Calibri" w:eastAsia="Calibri" w:hAnsi="Calibri" w:cs="Calibri"/>
        <w:b w:val="0"/>
        <w:color w:val="000000"/>
        <w:sz w:val="14"/>
      </w:rPr>
      <w:fldChar w:fldCharType="end"/>
    </w:r>
    <w:r>
      <w:rPr>
        <w:rFonts w:ascii="Calibri" w:eastAsia="Calibri" w:hAnsi="Calibri" w:cs="Calibri"/>
        <w:b w:val="0"/>
        <w:color w:val="000000"/>
        <w:sz w:val="14"/>
      </w:rPr>
      <w:t xml:space="preserve"> / </w:t>
    </w:r>
    <w:fldSimple w:instr=" NUMPAGES   \* MERGEFORMAT ">
      <w:r>
        <w:rPr>
          <w:rFonts w:ascii="Calibri" w:eastAsia="Calibri" w:hAnsi="Calibri" w:cs="Calibri"/>
          <w:b w:val="0"/>
          <w:color w:val="000000"/>
          <w:sz w:val="14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02B" w14:textId="77777777" w:rsidR="00C14DFA" w:rsidRDefault="00C14DFA">
      <w:pPr>
        <w:spacing w:after="0" w:line="240" w:lineRule="auto"/>
      </w:pPr>
      <w:r>
        <w:separator/>
      </w:r>
    </w:p>
  </w:footnote>
  <w:footnote w:type="continuationSeparator" w:id="0">
    <w:p w14:paraId="63F47344" w14:textId="77777777" w:rsidR="00C14DFA" w:rsidRDefault="00C1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6D65" w14:textId="77777777" w:rsidR="005C52A4" w:rsidRDefault="003C4172">
    <w:pPr>
      <w:tabs>
        <w:tab w:val="right" w:pos="11181"/>
      </w:tabs>
      <w:spacing w:after="0"/>
      <w:ind w:right="-1566"/>
    </w:pPr>
    <w:r>
      <w:rPr>
        <w:rFonts w:ascii="Calibri" w:eastAsia="Calibri" w:hAnsi="Calibri" w:cs="Calibri"/>
        <w:b w:val="0"/>
        <w:color w:val="000000"/>
        <w:sz w:val="14"/>
      </w:rPr>
      <w:t xml:space="preserve">Protokol </w:t>
    </w:r>
    <w:proofErr w:type="spellStart"/>
    <w:r>
      <w:rPr>
        <w:rFonts w:ascii="Calibri" w:eastAsia="Calibri" w:hAnsi="Calibri" w:cs="Calibri"/>
        <w:b w:val="0"/>
        <w:color w:val="000000"/>
        <w:sz w:val="14"/>
      </w:rPr>
      <w:t>L"stes</w:t>
    </w:r>
    <w:proofErr w:type="spellEnd"/>
    <w:r>
      <w:rPr>
        <w:rFonts w:ascii="Calibri" w:eastAsia="Calibri" w:hAnsi="Calibri" w:cs="Calibri"/>
        <w:b w:val="0"/>
        <w:color w:val="000000"/>
        <w:sz w:val="14"/>
      </w:rPr>
      <w:t>"</w:t>
    </w:r>
    <w:r>
      <w:rPr>
        <w:rFonts w:ascii="Calibri" w:eastAsia="Calibri" w:hAnsi="Calibri" w:cs="Calibri"/>
        <w:b w:val="0"/>
        <w:color w:val="000000"/>
        <w:sz w:val="14"/>
      </w:rPr>
      <w:tab/>
      <w:t>28.05.2024 19:58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87EB" w14:textId="77777777" w:rsidR="005C52A4" w:rsidRDefault="005C52A4">
    <w:pPr>
      <w:tabs>
        <w:tab w:val="right" w:pos="11181"/>
      </w:tabs>
      <w:spacing w:after="0"/>
      <w:ind w:right="-15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BFB3" w14:textId="77777777" w:rsidR="005C52A4" w:rsidRDefault="003C4172">
    <w:pPr>
      <w:tabs>
        <w:tab w:val="right" w:pos="11181"/>
      </w:tabs>
      <w:spacing w:after="0"/>
      <w:ind w:right="-1566"/>
    </w:pPr>
    <w:r>
      <w:rPr>
        <w:rFonts w:ascii="Calibri" w:eastAsia="Calibri" w:hAnsi="Calibri" w:cs="Calibri"/>
        <w:b w:val="0"/>
        <w:color w:val="000000"/>
        <w:sz w:val="14"/>
      </w:rPr>
      <w:t xml:space="preserve">Protokol </w:t>
    </w:r>
    <w:proofErr w:type="spellStart"/>
    <w:r>
      <w:rPr>
        <w:rFonts w:ascii="Calibri" w:eastAsia="Calibri" w:hAnsi="Calibri" w:cs="Calibri"/>
        <w:b w:val="0"/>
        <w:color w:val="000000"/>
        <w:sz w:val="14"/>
      </w:rPr>
      <w:t>L"stes</w:t>
    </w:r>
    <w:proofErr w:type="spellEnd"/>
    <w:r>
      <w:rPr>
        <w:rFonts w:ascii="Calibri" w:eastAsia="Calibri" w:hAnsi="Calibri" w:cs="Calibri"/>
        <w:b w:val="0"/>
        <w:color w:val="000000"/>
        <w:sz w:val="14"/>
      </w:rPr>
      <w:t>"</w:t>
    </w:r>
    <w:r>
      <w:rPr>
        <w:rFonts w:ascii="Calibri" w:eastAsia="Calibri" w:hAnsi="Calibri" w:cs="Calibri"/>
        <w:b w:val="0"/>
        <w:color w:val="000000"/>
        <w:sz w:val="14"/>
      </w:rPr>
      <w:tab/>
      <w:t>28.05.2024 19:58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A4"/>
    <w:rsid w:val="00032907"/>
    <w:rsid w:val="00112871"/>
    <w:rsid w:val="001F65DE"/>
    <w:rsid w:val="002F13A3"/>
    <w:rsid w:val="003C4172"/>
    <w:rsid w:val="00436EA0"/>
    <w:rsid w:val="0044523B"/>
    <w:rsid w:val="005972E0"/>
    <w:rsid w:val="005C52A4"/>
    <w:rsid w:val="005D527C"/>
    <w:rsid w:val="005E32F6"/>
    <w:rsid w:val="00612672"/>
    <w:rsid w:val="006A0775"/>
    <w:rsid w:val="0074047D"/>
    <w:rsid w:val="007B1ABB"/>
    <w:rsid w:val="008A6EEF"/>
    <w:rsid w:val="009D548F"/>
    <w:rsid w:val="00BF06B9"/>
    <w:rsid w:val="00BF11FF"/>
    <w:rsid w:val="00C14DFA"/>
    <w:rsid w:val="00D40C4B"/>
    <w:rsid w:val="00E91848"/>
    <w:rsid w:val="00ED62C8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BAD7"/>
  <w15:docId w15:val="{19C93E9D-EAF5-4346-ADC1-FBB0950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3" w:line="259" w:lineRule="auto"/>
      <w:ind w:right="7230"/>
    </w:pPr>
    <w:rPr>
      <w:rFonts w:ascii="Times New Roman" w:eastAsia="Times New Roman" w:hAnsi="Times New Roman" w:cs="Times New Roman"/>
      <w:b/>
      <w:color w:val="13183E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A10B9-3E1C-4FF6-86E7-08F70A5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Protokol Listesi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Listesi</dc:title>
  <dc:subject/>
  <dc:creator>Furkan Aksoy</dc:creator>
  <cp:keywords/>
  <cp:lastModifiedBy>Ayhan BODUR</cp:lastModifiedBy>
  <cp:revision>5</cp:revision>
  <dcterms:created xsi:type="dcterms:W3CDTF">2024-05-28T17:58:00Z</dcterms:created>
  <dcterms:modified xsi:type="dcterms:W3CDTF">2024-06-13T13:04:00Z</dcterms:modified>
</cp:coreProperties>
</file>